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CC" w:rsidRDefault="00C36BEF" w:rsidP="000927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6BEF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5" type="#_x0000_t71" style="position:absolute;margin-left:63.85pt;margin-top:47pt;width:191.15pt;height:135.75pt;z-index:251662336">
            <v:textbox>
              <w:txbxContent>
                <w:p w:rsidR="009538CC" w:rsidRDefault="009538CC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</w:t>
                  </w:r>
                  <w:r w:rsidR="00B80896">
                    <w:rPr>
                      <w:sz w:val="32"/>
                      <w:szCs w:val="32"/>
                    </w:rPr>
                    <w:t>Fiche Défis</w:t>
                  </w:r>
                </w:p>
                <w:p w:rsidR="009538CC" w:rsidRPr="00B80896" w:rsidRDefault="00B8089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</w:t>
                  </w:r>
                  <w:r w:rsidR="000927E6">
                    <w:rPr>
                      <w:sz w:val="18"/>
                      <w:szCs w:val="18"/>
                    </w:rPr>
                    <w:t>N°2</w:t>
                  </w:r>
                </w:p>
              </w:txbxContent>
            </v:textbox>
          </v:shape>
        </w:pict>
      </w:r>
      <w:r w:rsidR="000927E6">
        <w:rPr>
          <w:sz w:val="28"/>
          <w:szCs w:val="28"/>
        </w:rPr>
        <w:t xml:space="preserve">                                                                                                  </w:t>
      </w:r>
      <w:r w:rsidR="000927E6">
        <w:rPr>
          <w:noProof/>
        </w:rPr>
        <w:drawing>
          <wp:inline distT="0" distB="0" distL="0" distR="0">
            <wp:extent cx="2566106" cy="2566106"/>
            <wp:effectExtent l="19050" t="0" r="5644" b="0"/>
            <wp:docPr id="3" name="Image 1" descr="C:\Users\Kanthara Portable\Desktop\C\bjr la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hara Portable\Desktop\C\bjr langu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06" cy="25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CC">
        <w:rPr>
          <w:noProof/>
        </w:rPr>
        <w:drawing>
          <wp:inline distT="0" distB="0" distL="0" distR="0">
            <wp:extent cx="1536481" cy="1536481"/>
            <wp:effectExtent l="19050" t="0" r="6569" b="0"/>
            <wp:docPr id="16" name="Image 4" descr="C:\Users\KANTHA~1\AppData\Local\Temp\keywords-248821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HA~1\AppData\Local\Temp\keywords-2488210_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51" cy="154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61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122555</wp:posOffset>
            </wp:positionV>
            <wp:extent cx="3848735" cy="393065"/>
            <wp:effectExtent l="0" t="0" r="0" b="0"/>
            <wp:wrapNone/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3D261E">
        <w:t xml:space="preserve">   </w:t>
      </w:r>
      <w:r w:rsidR="009538CC">
        <w:t xml:space="preserve">               Chers enfants, chers parents,</w:t>
      </w:r>
      <w:r w:rsidR="000927E6">
        <w:t xml:space="preserve">    </w:t>
      </w:r>
      <w:r w:rsidR="000927E6" w:rsidRPr="00092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92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0927E6" w:rsidRDefault="000927E6" w:rsidP="000927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27E6" w:rsidRDefault="000927E6" w:rsidP="000927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27E6" w:rsidRDefault="000927E6" w:rsidP="009538CC">
      <w:pPr>
        <w:rPr>
          <w:sz w:val="28"/>
          <w:szCs w:val="28"/>
        </w:rPr>
      </w:pPr>
      <w:r w:rsidRPr="000927E6">
        <w:rPr>
          <w:sz w:val="28"/>
          <w:szCs w:val="28"/>
          <w:highlight w:val="yellow"/>
        </w:rPr>
        <w:t>Bientôt le 1</w:t>
      </w:r>
      <w:r w:rsidRPr="000927E6">
        <w:rPr>
          <w:sz w:val="28"/>
          <w:szCs w:val="28"/>
          <w:highlight w:val="yellow"/>
          <w:vertAlign w:val="superscript"/>
        </w:rPr>
        <w:t>er</w:t>
      </w:r>
      <w:r w:rsidRPr="000927E6">
        <w:rPr>
          <w:sz w:val="28"/>
          <w:szCs w:val="28"/>
          <w:highlight w:val="yellow"/>
        </w:rPr>
        <w:t xml:space="preserve"> avril !!!</w:t>
      </w:r>
      <w:r>
        <w:rPr>
          <w:sz w:val="28"/>
          <w:szCs w:val="28"/>
        </w:rPr>
        <w:t xml:space="preserve"> </w:t>
      </w:r>
    </w:p>
    <w:p w:rsidR="003D261E" w:rsidRPr="000927E6" w:rsidRDefault="009538CC" w:rsidP="009538CC">
      <w:pPr>
        <w:rPr>
          <w:sz w:val="28"/>
          <w:szCs w:val="28"/>
        </w:rPr>
      </w:pPr>
      <w:r>
        <w:t xml:space="preserve">Vous trouverez dans cette fiche plusieurs défis à faire </w:t>
      </w:r>
      <w:r w:rsidR="00E20DDA">
        <w:t>(</w:t>
      </w:r>
      <w:r w:rsidR="00935560">
        <w:t>ou pas</w:t>
      </w:r>
      <w:r>
        <w:t>) en équipe ou seul(e). N’hésitez pas à</w:t>
      </w:r>
      <w:r w:rsidR="00E20DDA">
        <w:t xml:space="preserve"> accompagner et à encourager votre  enfant </w:t>
      </w:r>
      <w:r>
        <w:t>pour dével</w:t>
      </w:r>
      <w:r w:rsidR="00935560">
        <w:t>opper sa</w:t>
      </w:r>
      <w:r>
        <w:t xml:space="preserve"> créativité  et  à mettre en action to</w:t>
      </w:r>
      <w:r w:rsidR="00935560">
        <w:t>utes ses</w:t>
      </w:r>
      <w:r w:rsidR="00827D88">
        <w:t xml:space="preserve"> idées</w:t>
      </w:r>
      <w:r>
        <w:t xml:space="preserve">. </w:t>
      </w:r>
    </w:p>
    <w:p w:rsidR="009538CC" w:rsidRDefault="009538CC" w:rsidP="009538CC">
      <w:r>
        <w:t xml:space="preserve">Ne faites pas tous les défis. Choisissez ce que votre enfant souhaiterait  faire tout au long de la semaine. </w:t>
      </w:r>
      <w:r w:rsidR="00935560">
        <w:t>Affichez les dessins (</w:t>
      </w:r>
      <w:r w:rsidR="003C0ADA">
        <w:t>sur les murs</w:t>
      </w:r>
      <w:r w:rsidR="00935560">
        <w:t xml:space="preserve">, près de l’entrée des immeubles </w:t>
      </w:r>
      <w:r w:rsidR="003C0ADA">
        <w:t xml:space="preserve">, </w:t>
      </w:r>
      <w:r w:rsidR="00935560">
        <w:t xml:space="preserve">au-dessus des boîtes aux lettres , chez les commerçants, </w:t>
      </w:r>
      <w:r w:rsidR="003105AF">
        <w:t>prendre vos</w:t>
      </w:r>
      <w:r w:rsidR="00935560">
        <w:t xml:space="preserve"> défis en photo et les faire circuler sur les réseaux sociaux  … )</w:t>
      </w:r>
      <w:r w:rsidR="00B80896">
        <w:t>.</w:t>
      </w:r>
      <w:r w:rsidR="00935560">
        <w:t xml:space="preserve"> Faites partager vos idées autour de vous . </w:t>
      </w:r>
    </w:p>
    <w:p w:rsidR="009538CC" w:rsidRPr="00827D88" w:rsidRDefault="000F75E8" w:rsidP="009538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832513" cy="832513"/>
            <wp:effectExtent l="19050" t="0" r="5687" b="0"/>
            <wp:docPr id="2" name="Image 29" descr="Résultat de recherche d'images pour &quot;pictogramme créativ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ictogramme créativité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" cy="8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CC">
        <w:rPr>
          <w:sz w:val="32"/>
          <w:szCs w:val="32"/>
        </w:rPr>
        <w:t xml:space="preserve">   </w:t>
      </w:r>
      <w:r w:rsidR="009538CC" w:rsidRPr="00477C19">
        <w:rPr>
          <w:b/>
          <w:sz w:val="24"/>
          <w:szCs w:val="24"/>
        </w:rPr>
        <w:t>N°1</w:t>
      </w:r>
      <w:r w:rsidR="00E20DDA" w:rsidRPr="00477C19">
        <w:rPr>
          <w:b/>
          <w:sz w:val="24"/>
          <w:szCs w:val="24"/>
        </w:rPr>
        <w:t> : Cons</w:t>
      </w:r>
      <w:r w:rsidR="000927E6" w:rsidRPr="00477C19">
        <w:rPr>
          <w:b/>
          <w:sz w:val="24"/>
          <w:szCs w:val="24"/>
        </w:rPr>
        <w:t xml:space="preserve">truire un poisson </w:t>
      </w:r>
      <w:r w:rsidR="00935560" w:rsidRPr="00477C19">
        <w:rPr>
          <w:b/>
          <w:sz w:val="24"/>
          <w:szCs w:val="24"/>
        </w:rPr>
        <w:t>avec toutes sortes d’objets de construction</w:t>
      </w:r>
      <w:r w:rsidR="00E20DDA" w:rsidRPr="00477C19">
        <w:rPr>
          <w:b/>
          <w:sz w:val="24"/>
          <w:szCs w:val="24"/>
        </w:rPr>
        <w:t>.</w:t>
      </w:r>
      <w:r w:rsidR="00827D88" w:rsidRPr="00477C19">
        <w:rPr>
          <w:b/>
          <w:sz w:val="24"/>
          <w:szCs w:val="24"/>
        </w:rPr>
        <w:t xml:space="preserve"> </w:t>
      </w:r>
      <w:r w:rsidR="00E20DDA" w:rsidRPr="00477C19">
        <w:rPr>
          <w:b/>
          <w:sz w:val="24"/>
          <w:szCs w:val="24"/>
        </w:rPr>
        <w:t>Vous pouvez imaginer d’autres modèles.</w:t>
      </w:r>
    </w:p>
    <w:p w:rsidR="009538CC" w:rsidRDefault="00935560" w:rsidP="009538CC">
      <w:r>
        <w:t xml:space="preserve">    </w:t>
      </w:r>
      <w:r w:rsidR="000927E6">
        <w:rPr>
          <w:noProof/>
        </w:rPr>
        <w:drawing>
          <wp:inline distT="0" distB="0" distL="0" distR="0">
            <wp:extent cx="2031340" cy="1330657"/>
            <wp:effectExtent l="0" t="0" r="0" b="0"/>
            <wp:docPr id="4" name="Image 2" descr="C:\Users\Kanthara Portable\Desktop\C\poisson constru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hara Portable\Desktop\C\poisson construc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06" cy="13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34B">
        <w:rPr>
          <w:noProof/>
        </w:rPr>
        <w:t xml:space="preserve">         </w:t>
      </w:r>
      <w:r w:rsidR="000927E6">
        <w:rPr>
          <w:noProof/>
        </w:rPr>
        <w:drawing>
          <wp:inline distT="0" distB="0" distL="0" distR="0">
            <wp:extent cx="1726022" cy="1678674"/>
            <wp:effectExtent l="19050" t="0" r="7528" b="0"/>
            <wp:docPr id="5" name="Image 3" descr="C:\Users\Kanthara Portable\Desktop\C\poisson constru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hara Portable\Desktop\C\poisson construc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15" cy="167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7E6">
        <w:t xml:space="preserve">                 </w:t>
      </w:r>
    </w:p>
    <w:p w:rsidR="00477C19" w:rsidRPr="00477C19" w:rsidRDefault="00E20DDA" w:rsidP="0093556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2513" cy="832513"/>
            <wp:effectExtent l="19050" t="0" r="5687" b="0"/>
            <wp:docPr id="27" name="Image 29" descr="Résultat de recherche d'images pour &quot;pictogramme créativ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ictogramme créativité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" cy="8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827D88">
        <w:rPr>
          <w:sz w:val="28"/>
          <w:szCs w:val="28"/>
        </w:rPr>
        <w:t xml:space="preserve"> </w:t>
      </w:r>
      <w:r w:rsidRPr="00477C19">
        <w:rPr>
          <w:b/>
          <w:sz w:val="24"/>
          <w:szCs w:val="24"/>
        </w:rPr>
        <w:t xml:space="preserve">N°2 : </w:t>
      </w:r>
      <w:r w:rsidR="009C534B" w:rsidRPr="00477C19">
        <w:rPr>
          <w:b/>
          <w:sz w:val="24"/>
          <w:szCs w:val="24"/>
        </w:rPr>
        <w:t>Créer  plein de poissons</w:t>
      </w:r>
      <w:r w:rsidR="00827D88" w:rsidRPr="00477C19">
        <w:rPr>
          <w:b/>
          <w:sz w:val="24"/>
          <w:szCs w:val="24"/>
        </w:rPr>
        <w:t>, …</w:t>
      </w:r>
      <w:r w:rsidR="00477C19">
        <w:rPr>
          <w:b/>
          <w:sz w:val="24"/>
          <w:szCs w:val="24"/>
        </w:rPr>
        <w:t>tout un bocal, à accrocher en guirlandes, aux fenêtres</w:t>
      </w:r>
      <w:r w:rsidR="009C534B" w:rsidRPr="00477C19">
        <w:rPr>
          <w:b/>
          <w:sz w:val="24"/>
          <w:szCs w:val="24"/>
        </w:rPr>
        <w:t>, derrière le dos des petits et des grands… Voici quelques modèles, vous en trouverez d’</w:t>
      </w:r>
      <w:r w:rsidR="0032224A" w:rsidRPr="00477C19">
        <w:rPr>
          <w:b/>
          <w:sz w:val="24"/>
          <w:szCs w:val="24"/>
        </w:rPr>
        <w:t>autres sur le site suivant</w:t>
      </w:r>
      <w:r w:rsidR="00477C19">
        <w:rPr>
          <w:b/>
          <w:sz w:val="24"/>
          <w:szCs w:val="24"/>
        </w:rPr>
        <w:t xml:space="preserve"> (</w:t>
      </w:r>
      <w:hyperlink r:id="rId14" w:history="1">
        <w:r w:rsidR="00477C19" w:rsidRPr="00955309">
          <w:rPr>
            <w:rStyle w:val="Lienhypertexte"/>
            <w:b/>
            <w:sz w:val="24"/>
            <w:szCs w:val="24"/>
          </w:rPr>
          <w:t>http://fr.origami-club.com/easy/index.html</w:t>
        </w:r>
      </w:hyperlink>
      <w:r w:rsidR="00477C19">
        <w:rPr>
          <w:b/>
          <w:sz w:val="24"/>
          <w:szCs w:val="24"/>
        </w:rPr>
        <w:t>)</w:t>
      </w:r>
    </w:p>
    <w:p w:rsidR="0032224A" w:rsidRDefault="0032224A" w:rsidP="0093556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146935" cy="2146935"/>
            <wp:effectExtent l="19050" t="0" r="5715" b="0"/>
            <wp:docPr id="11" name="Image 11" descr="Les Mercredis de Momes : le mobile-déco poissons d'avr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s Mercredis de Momes : le mobile-déco poissons d'avril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1908175" cy="2385695"/>
            <wp:effectExtent l="19050" t="0" r="0" b="0"/>
            <wp:docPr id="14" name="Image 14" descr="DIY pour fabriquer des poissons d'avril ! - blog Sweet Part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Y pour fabriquer des poissons d'avril ! - blog Sweet Party Da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104573" cy="1550505"/>
            <wp:effectExtent l="19050" t="0" r="0" b="0"/>
            <wp:docPr id="17" name="Image 17" descr="DIY de dernière minute} Poissons d'avril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Y de dernière minute} Poissons d'avril 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23" cy="1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CC" w:rsidRDefault="00F855CC" w:rsidP="00935560">
      <w:pPr>
        <w:rPr>
          <w:sz w:val="24"/>
          <w:szCs w:val="24"/>
        </w:rPr>
      </w:pPr>
      <w:r>
        <w:rPr>
          <w:sz w:val="24"/>
          <w:szCs w:val="24"/>
        </w:rPr>
        <w:t xml:space="preserve">Une guirlande de poissons en papier  OU  Avec du carton, des assiettes en carton ou en plastique   OU  à la fin on </w:t>
      </w:r>
      <w:r w:rsidR="00BF3593">
        <w:rPr>
          <w:sz w:val="24"/>
          <w:szCs w:val="24"/>
        </w:rPr>
        <w:t xml:space="preserve">peut </w:t>
      </w:r>
      <w:r>
        <w:rPr>
          <w:sz w:val="24"/>
          <w:szCs w:val="24"/>
        </w:rPr>
        <w:t>s’amuse</w:t>
      </w:r>
      <w:r w:rsidR="00BF3593">
        <w:rPr>
          <w:sz w:val="24"/>
          <w:szCs w:val="24"/>
        </w:rPr>
        <w:t xml:space="preserve">r </w:t>
      </w:r>
      <w:r>
        <w:rPr>
          <w:sz w:val="24"/>
          <w:szCs w:val="24"/>
        </w:rPr>
        <w:t xml:space="preserve"> à pêcher les poissons fabriqués … </w:t>
      </w:r>
      <w:r w:rsidR="00BF3593">
        <w:rPr>
          <w:sz w:val="24"/>
          <w:szCs w:val="24"/>
        </w:rPr>
        <w:t xml:space="preserve">avec une paille </w:t>
      </w:r>
      <w:r>
        <w:rPr>
          <w:sz w:val="24"/>
          <w:szCs w:val="24"/>
        </w:rPr>
        <w:t>!</w:t>
      </w:r>
    </w:p>
    <w:p w:rsidR="00523B50" w:rsidRDefault="00523B50" w:rsidP="009355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1700" cy="4130488"/>
            <wp:effectExtent l="19050" t="0" r="0" b="0"/>
            <wp:docPr id="6" name="Image 2" descr="C:\Users\Kanthara Portable\AppData\Local\Packages\Microsoft.ScreenSketch_8wekyb3d8bbwe\TempState\Annotation 2020-03-28 22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hara Portable\AppData\Local\Packages\Microsoft.ScreenSketch_8wekyb3d8bbwe\TempState\Annotation 2020-03-28 22013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3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Hugo l’escargot </w:t>
      </w:r>
    </w:p>
    <w:p w:rsidR="00523B50" w:rsidRDefault="00C36BEF" w:rsidP="00935560">
      <w:pPr>
        <w:rPr>
          <w:sz w:val="24"/>
          <w:szCs w:val="24"/>
        </w:rPr>
      </w:pPr>
      <w:hyperlink r:id="rId19" w:history="1">
        <w:r w:rsidR="00523B50" w:rsidRPr="00955309">
          <w:rPr>
            <w:rStyle w:val="Lienhypertexte"/>
            <w:sz w:val="24"/>
            <w:szCs w:val="24"/>
          </w:rPr>
          <w:t>https://www.hugolescargot.com/activites-enfants/origamis-et-pliages/47621-poisson-en-origami-pliage-papier/</w:t>
        </w:r>
      </w:hyperlink>
    </w:p>
    <w:p w:rsidR="00523B50" w:rsidRPr="00935560" w:rsidRDefault="00523B50" w:rsidP="00935560">
      <w:pPr>
        <w:rPr>
          <w:sz w:val="24"/>
          <w:szCs w:val="24"/>
        </w:rPr>
      </w:pPr>
    </w:p>
    <w:p w:rsidR="00935560" w:rsidRDefault="00827D88" w:rsidP="00827D88">
      <w:r>
        <w:rPr>
          <w:noProof/>
        </w:rPr>
        <w:lastRenderedPageBreak/>
        <w:drawing>
          <wp:inline distT="0" distB="0" distL="0" distR="0">
            <wp:extent cx="832513" cy="832513"/>
            <wp:effectExtent l="19050" t="0" r="5687" b="0"/>
            <wp:docPr id="31" name="Image 29" descr="Résultat de recherche d'images pour &quot;pictogramme créativ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ictogramme créativité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" cy="8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BE5810">
        <w:rPr>
          <w:b/>
          <w:sz w:val="24"/>
          <w:szCs w:val="24"/>
        </w:rPr>
        <w:t>N°3 : Faire un dessin libre (</w:t>
      </w:r>
      <w:r w:rsidR="00935560" w:rsidRPr="00BE5810">
        <w:rPr>
          <w:b/>
          <w:sz w:val="24"/>
          <w:szCs w:val="24"/>
        </w:rPr>
        <w:t>peinture, crayons de couleurs, feutres</w:t>
      </w:r>
      <w:r w:rsidRPr="00BE5810">
        <w:rPr>
          <w:b/>
          <w:sz w:val="24"/>
          <w:szCs w:val="24"/>
        </w:rPr>
        <w:t>, …</w:t>
      </w:r>
      <w:r w:rsidR="00935560" w:rsidRPr="00BE5810">
        <w:rPr>
          <w:b/>
          <w:sz w:val="24"/>
          <w:szCs w:val="24"/>
        </w:rPr>
        <w:t>)</w:t>
      </w:r>
      <w:r w:rsidRPr="00BE5810">
        <w:rPr>
          <w:b/>
          <w:sz w:val="24"/>
          <w:szCs w:val="24"/>
        </w:rPr>
        <w:t>.</w:t>
      </w:r>
      <w:r w:rsidR="00AC124F" w:rsidRPr="00BE5810">
        <w:rPr>
          <w:b/>
          <w:sz w:val="24"/>
          <w:szCs w:val="24"/>
        </w:rPr>
        <w:t xml:space="preserve"> Quel</w:t>
      </w:r>
      <w:r w:rsidR="00BE5810">
        <w:rPr>
          <w:b/>
          <w:sz w:val="24"/>
          <w:szCs w:val="24"/>
        </w:rPr>
        <w:t>ques modèles</w:t>
      </w:r>
      <w:r w:rsidR="0012599F" w:rsidRPr="00BE5810">
        <w:rPr>
          <w:b/>
          <w:sz w:val="24"/>
          <w:szCs w:val="24"/>
        </w:rPr>
        <w:t>…</w:t>
      </w:r>
      <w:r w:rsidR="0032224A">
        <w:rPr>
          <w:noProof/>
        </w:rPr>
        <w:drawing>
          <wp:inline distT="0" distB="0" distL="0" distR="0">
            <wp:extent cx="1948070" cy="2598611"/>
            <wp:effectExtent l="19050" t="0" r="0" b="0"/>
            <wp:docPr id="9" name="Image 8" descr="dessin poisson-rouge | Vissen tekenen, Kind tekening, Krabb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sin poisson-rouge | Vissen tekenen, Kind tekening, Krabbel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86" cy="26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24A">
        <w:rPr>
          <w:sz w:val="24"/>
          <w:szCs w:val="24"/>
        </w:rPr>
        <w:t xml:space="preserve">                 </w:t>
      </w:r>
      <w:r w:rsidR="0032224A">
        <w:rPr>
          <w:noProof/>
        </w:rPr>
        <w:drawing>
          <wp:inline distT="0" distB="0" distL="0" distR="0">
            <wp:extent cx="1809750" cy="2425810"/>
            <wp:effectExtent l="19050" t="0" r="0" b="0"/>
            <wp:docPr id="10" name="Image 5" descr="ACTIVITE - Comment dessiner une carpe coï - TUTO | Dessin pois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TE - Comment dessiner une carpe coï - TUTO | Dessin poisson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64" cy="24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99F" w:rsidRPr="0012599F">
        <w:t xml:space="preserve"> </w:t>
      </w:r>
      <w:r w:rsidR="0012599F">
        <w:rPr>
          <w:noProof/>
        </w:rPr>
        <w:drawing>
          <wp:inline distT="0" distB="0" distL="0" distR="0">
            <wp:extent cx="2869324" cy="2869324"/>
            <wp:effectExtent l="19050" t="0" r="7226" b="0"/>
            <wp:docPr id="39" name="Image 39" descr="Téléchargez des images vectorielles en lien avec Dessin de pois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éléchargez des images vectorielles en lien avec Dessin de poisson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80" cy="28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9F" w:rsidRDefault="0012599F" w:rsidP="00827D88"/>
    <w:p w:rsidR="0012599F" w:rsidRDefault="0012599F" w:rsidP="00827D88"/>
    <w:p w:rsidR="0012599F" w:rsidRDefault="0012599F" w:rsidP="00827D88"/>
    <w:p w:rsidR="0012599F" w:rsidRDefault="0012599F" w:rsidP="00827D88"/>
    <w:p w:rsidR="0012599F" w:rsidRDefault="0012599F" w:rsidP="00827D88"/>
    <w:p w:rsidR="0012599F" w:rsidRDefault="0012599F" w:rsidP="00827D88"/>
    <w:p w:rsidR="0012599F" w:rsidRDefault="0012599F" w:rsidP="00827D88"/>
    <w:p w:rsidR="0012599F" w:rsidRPr="00827D88" w:rsidRDefault="0012599F" w:rsidP="00827D88">
      <w:pPr>
        <w:rPr>
          <w:sz w:val="24"/>
          <w:szCs w:val="24"/>
        </w:rPr>
      </w:pPr>
    </w:p>
    <w:p w:rsidR="005263E0" w:rsidRPr="00BE5810" w:rsidRDefault="00935560" w:rsidP="0093556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2513" cy="832513"/>
            <wp:effectExtent l="19050" t="0" r="5687" b="0"/>
            <wp:docPr id="33" name="Image 29" descr="Résultat de recherche d'images pour &quot;pictogramme créativ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ictogramme créativité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" cy="8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827D88">
        <w:rPr>
          <w:sz w:val="28"/>
          <w:szCs w:val="28"/>
        </w:rPr>
        <w:t xml:space="preserve"> </w:t>
      </w:r>
      <w:r w:rsidRPr="00BE5810">
        <w:rPr>
          <w:b/>
          <w:sz w:val="24"/>
          <w:szCs w:val="24"/>
        </w:rPr>
        <w:t xml:space="preserve">N°4 : </w:t>
      </w:r>
      <w:r w:rsidR="003105AF" w:rsidRPr="00BE5810">
        <w:rPr>
          <w:b/>
          <w:sz w:val="24"/>
          <w:szCs w:val="24"/>
        </w:rPr>
        <w:t xml:space="preserve">Regarder des vidéos pour en apprendre davantage </w:t>
      </w:r>
      <w:r w:rsidR="004C6AD9" w:rsidRPr="00BE5810">
        <w:rPr>
          <w:b/>
          <w:sz w:val="24"/>
          <w:szCs w:val="24"/>
        </w:rPr>
        <w:t>sur la vie des poissons</w:t>
      </w:r>
      <w:r w:rsidR="00523B50" w:rsidRPr="00BE5810">
        <w:rPr>
          <w:b/>
          <w:sz w:val="24"/>
          <w:szCs w:val="24"/>
        </w:rPr>
        <w:t xml:space="preserve"> et le 1</w:t>
      </w:r>
      <w:r w:rsidR="00523B50" w:rsidRPr="00BE5810">
        <w:rPr>
          <w:b/>
          <w:sz w:val="24"/>
          <w:szCs w:val="24"/>
          <w:vertAlign w:val="superscript"/>
        </w:rPr>
        <w:t>er</w:t>
      </w:r>
      <w:r w:rsidR="005263E0" w:rsidRPr="00BE5810">
        <w:rPr>
          <w:b/>
          <w:sz w:val="24"/>
          <w:szCs w:val="24"/>
        </w:rPr>
        <w:t xml:space="preserve"> avril</w:t>
      </w:r>
      <w:r w:rsidR="00523B50" w:rsidRPr="00BE5810">
        <w:rPr>
          <w:b/>
          <w:sz w:val="24"/>
          <w:szCs w:val="24"/>
        </w:rPr>
        <w:t>.</w:t>
      </w:r>
    </w:p>
    <w:p w:rsidR="00523B50" w:rsidRPr="00F6501C" w:rsidRDefault="00523B50" w:rsidP="00F6501C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F6501C">
        <w:rPr>
          <w:sz w:val="24"/>
          <w:szCs w:val="24"/>
        </w:rPr>
        <w:t xml:space="preserve">Vidéo 1 : </w:t>
      </w:r>
      <w:r w:rsidR="005263E0" w:rsidRPr="00F6501C">
        <w:rPr>
          <w:sz w:val="20"/>
          <w:szCs w:val="20"/>
        </w:rPr>
        <w:t>Origine du Poisson d’Avril</w:t>
      </w:r>
      <w:r w:rsidRPr="00F6501C">
        <w:rPr>
          <w:sz w:val="24"/>
          <w:szCs w:val="24"/>
        </w:rPr>
        <w:t xml:space="preserve"> </w:t>
      </w:r>
      <w:r w:rsidR="005263E0">
        <w:rPr>
          <w:noProof/>
        </w:rPr>
        <w:drawing>
          <wp:inline distT="0" distB="0" distL="0" distR="0">
            <wp:extent cx="1065133" cy="530103"/>
            <wp:effectExtent l="19050" t="0" r="1667" b="0"/>
            <wp:docPr id="24" name="Image 13" descr="C:\Users\Kanthara Portable\AppData\Local\Packages\Microsoft.ScreenSketch_8wekyb3d8bbwe\TempState\Annotation 2020-03-28 22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thara Portable\AppData\Local\Packages\Microsoft.ScreenSketch_8wekyb3d8bbwe\TempState\Annotation 2020-03-28 2216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67" cy="5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3E0" w:rsidRPr="00F6501C">
        <w:rPr>
          <w:sz w:val="24"/>
          <w:szCs w:val="24"/>
        </w:rPr>
        <w:t xml:space="preserve">   </w:t>
      </w:r>
      <w:hyperlink r:id="rId24" w:history="1">
        <w:r w:rsidR="005263E0" w:rsidRPr="00F6501C">
          <w:rPr>
            <w:rStyle w:val="Lienhypertexte"/>
            <w:sz w:val="20"/>
            <w:szCs w:val="20"/>
          </w:rPr>
          <w:t>https://www.lumni.fr/video/pourquoi-on-fait-des-poissons-d-avril</w:t>
        </w:r>
      </w:hyperlink>
    </w:p>
    <w:p w:rsidR="005263E0" w:rsidRPr="00F6501C" w:rsidRDefault="00523B50" w:rsidP="00F6501C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F6501C">
        <w:rPr>
          <w:sz w:val="24"/>
          <w:szCs w:val="24"/>
        </w:rPr>
        <w:t>Vidéo 2</w:t>
      </w:r>
      <w:r w:rsidR="005263E0" w:rsidRPr="00F6501C">
        <w:rPr>
          <w:sz w:val="24"/>
          <w:szCs w:val="24"/>
        </w:rPr>
        <w:t xml:space="preserve"> : </w:t>
      </w:r>
      <w:r w:rsidR="005263E0">
        <w:rPr>
          <w:noProof/>
          <w:sz w:val="24"/>
          <w:szCs w:val="24"/>
        </w:rPr>
        <w:drawing>
          <wp:inline distT="0" distB="0" distL="0" distR="0">
            <wp:extent cx="1232452" cy="607437"/>
            <wp:effectExtent l="19050" t="0" r="5798" b="0"/>
            <wp:docPr id="20" name="Image 12" descr="C:\Users\Kanthara Portable\AppData\Local\Packages\Microsoft.ScreenSketch_8wekyb3d8bbwe\TempState\Annotation 2020-03-28 22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thara Portable\AppData\Local\Packages\Microsoft.ScreenSketch_8wekyb3d8bbwe\TempState\Annotation 2020-03-28 22144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15" cy="60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3E0" w:rsidRPr="00F6501C">
        <w:rPr>
          <w:sz w:val="24"/>
          <w:szCs w:val="24"/>
        </w:rPr>
        <w:t xml:space="preserve">  </w:t>
      </w:r>
      <w:hyperlink r:id="rId26" w:history="1">
        <w:r w:rsidR="005263E0" w:rsidRPr="00F6501C">
          <w:rPr>
            <w:rStyle w:val="Lienhypertexte"/>
            <w:sz w:val="20"/>
            <w:szCs w:val="20"/>
          </w:rPr>
          <w:t>https://www.lumni.fr/video/est-ce-que-les-poissons-vont-disparaitre-si-on-en-peche-trop</w:t>
        </w:r>
      </w:hyperlink>
    </w:p>
    <w:p w:rsidR="005263E0" w:rsidRPr="00F6501C" w:rsidRDefault="005263E0" w:rsidP="00F6501C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F6501C">
        <w:rPr>
          <w:sz w:val="24"/>
          <w:szCs w:val="24"/>
        </w:rPr>
        <w:t xml:space="preserve">Vidéo 3 : </w:t>
      </w:r>
      <w:r>
        <w:rPr>
          <w:noProof/>
          <w:sz w:val="24"/>
          <w:szCs w:val="24"/>
        </w:rPr>
        <w:drawing>
          <wp:inline distT="0" distB="0" distL="0" distR="0">
            <wp:extent cx="1077818" cy="662609"/>
            <wp:effectExtent l="19050" t="0" r="8032" b="0"/>
            <wp:docPr id="25" name="Image 14" descr="C:\Users\Kanthara Portable\AppData\Local\Packages\Microsoft.ScreenSketch_8wekyb3d8bbwe\TempState\Annotation 2020-03-28 22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nthara Portable\AppData\Local\Packages\Microsoft.ScreenSketch_8wekyb3d8bbwe\TempState\Annotation 2020-03-28 2218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51" cy="66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01C">
        <w:rPr>
          <w:sz w:val="24"/>
          <w:szCs w:val="24"/>
        </w:rPr>
        <w:t xml:space="preserve">    </w:t>
      </w:r>
      <w:hyperlink r:id="rId28" w:history="1">
        <w:r w:rsidRPr="00F6501C">
          <w:rPr>
            <w:rStyle w:val="Lienhypertexte"/>
            <w:sz w:val="20"/>
            <w:szCs w:val="20"/>
          </w:rPr>
          <w:t>https://www.lumni.fr/video/les-poissons-ont-ils-soif</w:t>
        </w:r>
      </w:hyperlink>
    </w:p>
    <w:p w:rsidR="00523B50" w:rsidRDefault="00523B50" w:rsidP="00935560">
      <w:pPr>
        <w:rPr>
          <w:sz w:val="24"/>
          <w:szCs w:val="24"/>
        </w:rPr>
      </w:pPr>
    </w:p>
    <w:p w:rsidR="00F6501C" w:rsidRDefault="00F6501C" w:rsidP="00935560">
      <w:pPr>
        <w:rPr>
          <w:b/>
          <w:sz w:val="24"/>
          <w:szCs w:val="24"/>
        </w:rPr>
      </w:pPr>
    </w:p>
    <w:p w:rsidR="00A73BCE" w:rsidRDefault="00FB65A6" w:rsidP="00FB65A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832513" cy="832513"/>
            <wp:effectExtent l="19050" t="0" r="5687" b="0"/>
            <wp:docPr id="34" name="Image 29" descr="Résultat de recherche d'images pour &quot;pictogramme créativ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ictogramme créativité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" cy="8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827D88">
        <w:rPr>
          <w:sz w:val="28"/>
          <w:szCs w:val="28"/>
        </w:rPr>
        <w:t xml:space="preserve"> </w:t>
      </w:r>
      <w:r w:rsidRPr="00BE5810">
        <w:rPr>
          <w:b/>
          <w:sz w:val="24"/>
          <w:szCs w:val="24"/>
        </w:rPr>
        <w:t xml:space="preserve">N°5 : </w:t>
      </w:r>
      <w:r w:rsidR="0032224A" w:rsidRPr="00BE5810">
        <w:rPr>
          <w:b/>
          <w:sz w:val="24"/>
          <w:szCs w:val="24"/>
        </w:rPr>
        <w:t>Et si on voyageait un peu … ?</w:t>
      </w:r>
      <w:r w:rsidR="0032224A">
        <w:rPr>
          <w:sz w:val="24"/>
          <w:szCs w:val="24"/>
        </w:rPr>
        <w:t xml:space="preserve"> </w:t>
      </w:r>
    </w:p>
    <w:p w:rsidR="001623D6" w:rsidRDefault="0032224A" w:rsidP="00FB65A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3930" cy="3534770"/>
            <wp:effectExtent l="19050" t="0" r="5370" b="0"/>
            <wp:docPr id="23" name="Image 23" descr="C:\Users\Kanthara Portable\AppData\Local\Packages\Microsoft.ScreenSketch_8wekyb3d8bbwe\TempState\Annotation 2020-03-28 19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nthara Portable\AppData\Local\Packages\Microsoft.ScreenSketch_8wekyb3d8bbwe\TempState\Annotation 2020-03-28 19401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76" cy="354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D6" w:rsidRDefault="001623D6" w:rsidP="00FB65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74658" cy="2361112"/>
            <wp:effectExtent l="19050" t="0" r="0" b="0"/>
            <wp:docPr id="2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27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D6" w:rsidRDefault="001623D6" w:rsidP="00FB65A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1941" cy="2251881"/>
            <wp:effectExtent l="19050" t="0" r="2559" b="0"/>
            <wp:docPr id="22" name="Image 35" descr="C:\Users\Kanthara Portable\AppData\Local\Packages\Microsoft.ScreenSketch_8wekyb3d8bbwe\TempState\Annotation 2020-03-28 194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nthara Portable\AppData\Local\Packages\Microsoft.ScreenSketch_8wekyb3d8bbwe\TempState\Annotation 2020-03-28 19484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7" cy="225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2B" w:rsidRDefault="006C662B" w:rsidP="00FB65A6">
      <w:pPr>
        <w:rPr>
          <w:sz w:val="24"/>
          <w:szCs w:val="24"/>
        </w:rPr>
      </w:pPr>
      <w:r>
        <w:rPr>
          <w:sz w:val="24"/>
          <w:szCs w:val="24"/>
        </w:rPr>
        <w:t xml:space="preserve">Tu peux utiliser des bouts de bois, des piques à </w:t>
      </w:r>
      <w:r w:rsidR="00BE5810">
        <w:rPr>
          <w:sz w:val="24"/>
          <w:szCs w:val="24"/>
        </w:rPr>
        <w:t>brochettes,</w:t>
      </w:r>
      <w:r>
        <w:rPr>
          <w:sz w:val="24"/>
          <w:szCs w:val="24"/>
        </w:rPr>
        <w:t xml:space="preserve"> des baguettes en </w:t>
      </w:r>
      <w:r w:rsidR="00BE5810">
        <w:rPr>
          <w:sz w:val="24"/>
          <w:szCs w:val="24"/>
        </w:rPr>
        <w:t>bois,</w:t>
      </w:r>
      <w:r>
        <w:rPr>
          <w:sz w:val="24"/>
          <w:szCs w:val="24"/>
        </w:rPr>
        <w:t xml:space="preserve"> … pour la </w:t>
      </w:r>
      <w:r w:rsidR="00BE5810">
        <w:rPr>
          <w:sz w:val="24"/>
          <w:szCs w:val="24"/>
        </w:rPr>
        <w:t>corde,</w:t>
      </w:r>
      <w:r>
        <w:rPr>
          <w:sz w:val="24"/>
          <w:szCs w:val="24"/>
        </w:rPr>
        <w:t xml:space="preserve"> de la laine ou des morceaux de </w:t>
      </w:r>
      <w:r w:rsidR="00BE5810">
        <w:rPr>
          <w:sz w:val="24"/>
          <w:szCs w:val="24"/>
        </w:rPr>
        <w:t>ruban,</w:t>
      </w:r>
      <w:r>
        <w:rPr>
          <w:sz w:val="24"/>
          <w:szCs w:val="24"/>
        </w:rPr>
        <w:t xml:space="preserve"> … </w:t>
      </w:r>
    </w:p>
    <w:p w:rsidR="0032224A" w:rsidRDefault="001623D6" w:rsidP="00FB65A6">
      <w:pPr>
        <w:rPr>
          <w:sz w:val="24"/>
          <w:szCs w:val="24"/>
        </w:rPr>
      </w:pPr>
      <w:r>
        <w:rPr>
          <w:sz w:val="24"/>
          <w:szCs w:val="24"/>
        </w:rPr>
        <w:t>Si tu n’</w:t>
      </w:r>
      <w:r w:rsidR="006C662B">
        <w:rPr>
          <w:sz w:val="24"/>
          <w:szCs w:val="24"/>
        </w:rPr>
        <w:t>as pas de papier de soie</w:t>
      </w:r>
      <w:r>
        <w:rPr>
          <w:sz w:val="24"/>
          <w:szCs w:val="24"/>
        </w:rPr>
        <w:t>, tu peux utiliser t</w:t>
      </w:r>
      <w:r w:rsidR="006C662B">
        <w:rPr>
          <w:sz w:val="24"/>
          <w:szCs w:val="24"/>
        </w:rPr>
        <w:t>outes sortes de papier coloré (</w:t>
      </w:r>
      <w:r w:rsidR="00BE5810">
        <w:rPr>
          <w:sz w:val="24"/>
          <w:szCs w:val="24"/>
        </w:rPr>
        <w:t>prospectus,</w:t>
      </w:r>
      <w:r>
        <w:rPr>
          <w:sz w:val="24"/>
          <w:szCs w:val="24"/>
        </w:rPr>
        <w:t xml:space="preserve"> papier journal, …</w:t>
      </w:r>
      <w:r w:rsidR="00BE5810">
        <w:rPr>
          <w:sz w:val="24"/>
          <w:szCs w:val="24"/>
        </w:rPr>
        <w:t>),</w:t>
      </w:r>
      <w:r>
        <w:rPr>
          <w:sz w:val="24"/>
          <w:szCs w:val="24"/>
        </w:rPr>
        <w:t xml:space="preserve"> ton poisson sera UNIQUE ! </w:t>
      </w:r>
    </w:p>
    <w:p w:rsidR="001623D6" w:rsidRDefault="001623D6" w:rsidP="00FB65A6">
      <w:pPr>
        <w:rPr>
          <w:sz w:val="24"/>
          <w:szCs w:val="24"/>
        </w:rPr>
      </w:pPr>
      <w:r w:rsidRPr="001623D6">
        <w:rPr>
          <w:noProof/>
          <w:sz w:val="24"/>
          <w:szCs w:val="24"/>
        </w:rPr>
        <w:drawing>
          <wp:inline distT="0" distB="0" distL="0" distR="0">
            <wp:extent cx="1864341" cy="1397782"/>
            <wp:effectExtent l="19050" t="0" r="2559" b="0"/>
            <wp:docPr id="12" name="Image 4" descr="G:\DCIM\151___03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51___03\IMG_37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3" cy="14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Voici un autre modèle … A toi d’en inventer plein d’autres !</w:t>
      </w:r>
    </w:p>
    <w:p w:rsidR="001623D6" w:rsidRDefault="001623D6" w:rsidP="00FB65A6">
      <w:pPr>
        <w:rPr>
          <w:sz w:val="24"/>
          <w:szCs w:val="24"/>
        </w:rPr>
      </w:pPr>
    </w:p>
    <w:p w:rsidR="00EA515A" w:rsidRDefault="00E70664" w:rsidP="007C350C">
      <w:pPr>
        <w:jc w:val="center"/>
      </w:pPr>
      <w:r w:rsidRPr="00E70664">
        <w:rPr>
          <w:noProof/>
        </w:rPr>
        <w:drawing>
          <wp:inline distT="0" distB="0" distL="0" distR="0">
            <wp:extent cx="1726622" cy="1726622"/>
            <wp:effectExtent l="19050" t="0" r="6928" b="0"/>
            <wp:docPr id="1" name="Image 36" descr="coloriage à dessiner à imprimer poisson av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loriage à dessiner à imprimer poisson avri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29" cy="172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15A" w:rsidSect="00042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2779"/>
    <w:multiLevelType w:val="hybridMultilevel"/>
    <w:tmpl w:val="1A822C68"/>
    <w:lvl w:ilvl="0" w:tplc="DE60A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AB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E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B22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4C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DCB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5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2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A1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B2B10EE"/>
    <w:multiLevelType w:val="multilevel"/>
    <w:tmpl w:val="4FA2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F82675"/>
    <w:multiLevelType w:val="multilevel"/>
    <w:tmpl w:val="0E5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684C4F"/>
    <w:multiLevelType w:val="hybridMultilevel"/>
    <w:tmpl w:val="54140214"/>
    <w:lvl w:ilvl="0" w:tplc="11703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D2A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869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5CC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4B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E07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B09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CD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3EF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B000368"/>
    <w:multiLevelType w:val="hybridMultilevel"/>
    <w:tmpl w:val="FBD23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D261E"/>
    <w:rsid w:val="000139F1"/>
    <w:rsid w:val="00016228"/>
    <w:rsid w:val="00042E56"/>
    <w:rsid w:val="000465AF"/>
    <w:rsid w:val="000501E3"/>
    <w:rsid w:val="000927E6"/>
    <w:rsid w:val="00096632"/>
    <w:rsid w:val="000E143D"/>
    <w:rsid w:val="000F75E8"/>
    <w:rsid w:val="00103A0E"/>
    <w:rsid w:val="00124752"/>
    <w:rsid w:val="0012599F"/>
    <w:rsid w:val="001623D6"/>
    <w:rsid w:val="00166B1A"/>
    <w:rsid w:val="001B0BDD"/>
    <w:rsid w:val="001B6521"/>
    <w:rsid w:val="001D2268"/>
    <w:rsid w:val="00222132"/>
    <w:rsid w:val="0029511D"/>
    <w:rsid w:val="003105AF"/>
    <w:rsid w:val="0032224A"/>
    <w:rsid w:val="00395208"/>
    <w:rsid w:val="00395416"/>
    <w:rsid w:val="00397F57"/>
    <w:rsid w:val="003A7C2F"/>
    <w:rsid w:val="003C0ADA"/>
    <w:rsid w:val="003D261E"/>
    <w:rsid w:val="00431009"/>
    <w:rsid w:val="00442795"/>
    <w:rsid w:val="00477C19"/>
    <w:rsid w:val="004C6AD9"/>
    <w:rsid w:val="004D05FB"/>
    <w:rsid w:val="004D5C2C"/>
    <w:rsid w:val="004D7C67"/>
    <w:rsid w:val="004E54D9"/>
    <w:rsid w:val="00523B50"/>
    <w:rsid w:val="005263E0"/>
    <w:rsid w:val="0053379C"/>
    <w:rsid w:val="0058348D"/>
    <w:rsid w:val="005F238C"/>
    <w:rsid w:val="005F4397"/>
    <w:rsid w:val="00605799"/>
    <w:rsid w:val="00684D77"/>
    <w:rsid w:val="00697678"/>
    <w:rsid w:val="006A5060"/>
    <w:rsid w:val="006C1C49"/>
    <w:rsid w:val="006C662B"/>
    <w:rsid w:val="006E30F8"/>
    <w:rsid w:val="006E3335"/>
    <w:rsid w:val="00732037"/>
    <w:rsid w:val="00771D79"/>
    <w:rsid w:val="007C350C"/>
    <w:rsid w:val="007D7ADA"/>
    <w:rsid w:val="007F2F01"/>
    <w:rsid w:val="00827D88"/>
    <w:rsid w:val="00833EA9"/>
    <w:rsid w:val="0088769C"/>
    <w:rsid w:val="0092105A"/>
    <w:rsid w:val="00935560"/>
    <w:rsid w:val="00952192"/>
    <w:rsid w:val="009538CC"/>
    <w:rsid w:val="00970524"/>
    <w:rsid w:val="00980D19"/>
    <w:rsid w:val="009C534B"/>
    <w:rsid w:val="00A24902"/>
    <w:rsid w:val="00A72195"/>
    <w:rsid w:val="00A73BCE"/>
    <w:rsid w:val="00A93EB0"/>
    <w:rsid w:val="00AC124F"/>
    <w:rsid w:val="00AC206E"/>
    <w:rsid w:val="00AE5608"/>
    <w:rsid w:val="00AF702D"/>
    <w:rsid w:val="00B039E2"/>
    <w:rsid w:val="00B80896"/>
    <w:rsid w:val="00B842A9"/>
    <w:rsid w:val="00B85DFC"/>
    <w:rsid w:val="00BB34B4"/>
    <w:rsid w:val="00BE5810"/>
    <w:rsid w:val="00BE6E58"/>
    <w:rsid w:val="00BF3593"/>
    <w:rsid w:val="00C36BEF"/>
    <w:rsid w:val="00C53E55"/>
    <w:rsid w:val="00C7655E"/>
    <w:rsid w:val="00CD1A33"/>
    <w:rsid w:val="00D04C54"/>
    <w:rsid w:val="00DF50E5"/>
    <w:rsid w:val="00E02DA9"/>
    <w:rsid w:val="00E20DDA"/>
    <w:rsid w:val="00E70664"/>
    <w:rsid w:val="00EA50C2"/>
    <w:rsid w:val="00EA515A"/>
    <w:rsid w:val="00F101E1"/>
    <w:rsid w:val="00F6501C"/>
    <w:rsid w:val="00F855CC"/>
    <w:rsid w:val="00F86C80"/>
    <w:rsid w:val="00FB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3D"/>
  </w:style>
  <w:style w:type="paragraph" w:styleId="Titre3">
    <w:name w:val="heading 3"/>
    <w:basedOn w:val="Normal"/>
    <w:link w:val="Titre3Car"/>
    <w:uiPriority w:val="9"/>
    <w:qFormat/>
    <w:rsid w:val="00162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61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506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6A506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970524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623D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lev">
    <w:name w:val="Strong"/>
    <w:basedOn w:val="Policepardfaut"/>
    <w:uiPriority w:val="22"/>
    <w:qFormat/>
    <w:rsid w:val="001623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62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basedOn w:val="Policepardfaut"/>
    <w:uiPriority w:val="20"/>
    <w:qFormat/>
    <w:rsid w:val="001623D6"/>
    <w:rPr>
      <w:i/>
      <w:iCs/>
    </w:rPr>
  </w:style>
  <w:style w:type="paragraph" w:styleId="Paragraphedeliste">
    <w:name w:val="List Paragraph"/>
    <w:basedOn w:val="Normal"/>
    <w:uiPriority w:val="34"/>
    <w:qFormat/>
    <w:rsid w:val="00F650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3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2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7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www.lumni.fr/video/est-ce-que-les-poissons-vont-disparaitre-si-on-en-peche-tro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hyperlink" Target="https://www.lumni.fr/video/pourquoi-on-fait-des-poissons-d-avril" TargetMode="External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s://www.lumni.fr/video/les-poissons-ont-ils-soif" TargetMode="External"/><Relationship Id="rId10" Type="http://schemas.openxmlformats.org/officeDocument/2006/relationships/diagramColors" Target="diagrams/colors1.xml"/><Relationship Id="rId19" Type="http://schemas.openxmlformats.org/officeDocument/2006/relationships/hyperlink" Target="https://www.hugolescargot.com/activites-enfants/origamis-et-pliages/47621-poisson-en-origami-pliage-papier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://fr.origami-club.com/easy/index.htm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ED249C-4EA2-49D7-BBDC-75BBEAD73EF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B7529105-487E-4FD2-A1B8-425A4C861B50}" type="pres">
      <dgm:prSet presAssocID="{CBED249C-4EA2-49D7-BBDC-75BBEAD73EFE}" presName="Name0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C35705AA-DD43-4D5E-AD46-3F7D611B8D04}" type="presOf" srcId="{CBED249C-4EA2-49D7-BBDC-75BBEAD73EFE}" destId="{B7529105-487E-4FD2-A1B8-425A4C861B50}" srcOrd="0" destOrd="0" presId="urn:microsoft.com/office/officeart/2005/8/layout/chevron1"/>
  </dgm:cxnLst>
  <dgm:bg>
    <a:effectLst/>
  </dgm:bg>
  <dgm:whole>
    <a:ln w="9525" cap="flat" cmpd="sng" algn="ctr">
      <a:noFill/>
      <a:prstDash val="solid"/>
      <a:round/>
      <a:headEnd type="none" w="med" len="med"/>
      <a:tailEnd type="none" w="med" len="med"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Kanthara Portable</dc:creator>
  <cp:lastModifiedBy>Kanthara Portable</cp:lastModifiedBy>
  <cp:revision>3</cp:revision>
  <dcterms:created xsi:type="dcterms:W3CDTF">2020-03-29T17:12:00Z</dcterms:created>
  <dcterms:modified xsi:type="dcterms:W3CDTF">2020-03-29T17:13:00Z</dcterms:modified>
</cp:coreProperties>
</file>